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E49557" Type="http://schemas.openxmlformats.org/officeDocument/2006/relationships/officeDocument" Target="/word/document.xml" /><Relationship Id="coreR7CE495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Mean cheerleader captain</w:t>
      </w:r>
    </w:p>
    <w:p/>
    <w:p>
      <w:pPr>
        <w:rPr>
          <w:rFonts w:ascii="Verdana" w:hAnsi="Verdana"/>
        </w:rPr>
      </w:pPr>
      <w:r>
        <w:t>The captain was named Ami on the high school cheerleading squad was a real bi*** but, since her parents had money and she was the most popular girl in school, most the other girls in the squad would not stand up to her. During her senior year, a new girl named Traci was having trouble learning some new routines. She persuaded her friends to help teach her. Ami invited Traci over to her house where they could cheer in thed back yard. When Ami got pi**ed because Traci could not stay in step, Ami told Traci she would be stripped if she persisted in not being able to keep up. Traci did not understand what she meant by stripped. The next time she messed up, Ami said that's it and grabbed her. While Ami and one other girl was holding Traci down, three other girls pulled her shorts and knickers off. They ripped her shirt off and took her bra. Ami told her now you can either learn the cheers and get your clothes back or you can quit now. When they let her up, Traci threw a punch at Ami but the other girls grabbed her and tied her to a lounge chair. Ami sent the other girls home except for two and decided it was time to make Traci pay. After the other girls left, Ami tied her ripped shirt over her mouth so no one could hear her. Ami decided she needed a spanking and they all took turns paddling her ass until it was completely red. One of the girls decided they should take pictures and snagged Ami's digital camcorder. Traci was taken in the house and tied spread eagle to Ami's bed face down. Ami went and got a small cucumber and a banana. She inserted the cucumber in her front and the banana in her rear end. They told her if she told any one they would make sure everyone saw the tape. Since she had not done like she was told they let her go but without any clothes. She was forced to call her brother to come get her from a pay phone. Both vowed revenge and got it but that story is for another time..</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2005-04-18T21:20:00Z</dcterms:created>
  <cp:lastModifiedBy>V PC</cp:lastModifiedBy>
  <dcterms:modified xsi:type="dcterms:W3CDTF">2018-03-29T15:44:41Z</dcterms:modified>
  <cp:revision>2</cp:revision>
  <dc:title>Mean cheerleader captain</dc:title>
</cp:coreProperties>
</file>